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DF" w:rsidRDefault="009A19C4" w:rsidP="00E669DF">
      <w:pPr>
        <w:pStyle w:val="ecxmsonormal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b/>
          <w:bCs/>
          <w:color w:val="0C0C0C"/>
          <w:sz w:val="22"/>
          <w:szCs w:val="22"/>
          <w:u w:val="single"/>
          <w:shd w:val="clear" w:color="auto" w:fill="FAC08F"/>
        </w:rPr>
      </w:pPr>
      <w:bookmarkStart w:id="0" w:name="_GoBack"/>
      <w:bookmarkEnd w:id="0"/>
      <w:r>
        <w:rPr>
          <w:rFonts w:ascii="Arial" w:hAnsi="Arial" w:cs="Arial"/>
          <w:b/>
          <w:bCs/>
          <w:color w:val="0C0C0C"/>
          <w:sz w:val="22"/>
          <w:szCs w:val="22"/>
          <w:u w:val="single"/>
          <w:shd w:val="clear" w:color="auto" w:fill="FAC08F"/>
        </w:rPr>
        <w:t>REQUISITO</w:t>
      </w:r>
      <w:r w:rsidR="00E669DF">
        <w:rPr>
          <w:rFonts w:ascii="Arial" w:hAnsi="Arial" w:cs="Arial"/>
          <w:b/>
          <w:bCs/>
          <w:color w:val="0C0C0C"/>
          <w:sz w:val="22"/>
          <w:szCs w:val="22"/>
          <w:u w:val="single"/>
          <w:shd w:val="clear" w:color="auto" w:fill="FAC08F"/>
        </w:rPr>
        <w:t xml:space="preserve">S PARA PARTICIPAR POR LA BECA DE MANUTENCIÓN </w:t>
      </w:r>
    </w:p>
    <w:p w:rsidR="00E669DF" w:rsidRDefault="00E669DF" w:rsidP="00E669DF">
      <w:pPr>
        <w:pStyle w:val="ecxmsonormal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bCs/>
          <w:color w:val="0C0C0C"/>
          <w:sz w:val="22"/>
          <w:szCs w:val="22"/>
          <w:u w:val="single"/>
          <w:shd w:val="clear" w:color="auto" w:fill="FAC08F"/>
        </w:rPr>
      </w:pPr>
      <w:r w:rsidRPr="00E669DF">
        <w:rPr>
          <w:rFonts w:ascii="Arial" w:hAnsi="Arial" w:cs="Arial"/>
          <w:bCs/>
          <w:color w:val="0C0C0C"/>
          <w:sz w:val="22"/>
          <w:szCs w:val="22"/>
          <w:u w:val="single"/>
          <w:shd w:val="clear" w:color="auto" w:fill="FAC08F"/>
        </w:rPr>
        <w:t xml:space="preserve">EN MICHOACÁN, INSERTA EN EL PROGRAMA DE BECAS NACIONALES </w:t>
      </w:r>
    </w:p>
    <w:p w:rsidR="00E669DF" w:rsidRPr="00E669DF" w:rsidRDefault="00E669DF" w:rsidP="00E669DF">
      <w:pPr>
        <w:pStyle w:val="ecxmsonormal"/>
        <w:shd w:val="clear" w:color="auto" w:fill="FFFFFF"/>
        <w:spacing w:before="0" w:beforeAutospacing="0" w:after="0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 w:rsidRPr="00E669DF">
        <w:rPr>
          <w:rFonts w:ascii="Arial" w:hAnsi="Arial" w:cs="Arial"/>
          <w:bCs/>
          <w:color w:val="0C0C0C"/>
          <w:sz w:val="22"/>
          <w:szCs w:val="22"/>
          <w:u w:val="single"/>
          <w:shd w:val="clear" w:color="auto" w:fill="FAC08F"/>
        </w:rPr>
        <w:t>PARA EDUCACIÓN SUPERIOR</w:t>
      </w:r>
    </w:p>
    <w:p w:rsid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A19C4" w:rsidRPr="00C70D8A" w:rsidRDefault="009A19C4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center"/>
        <w:rPr>
          <w:rFonts w:ascii="Calibri" w:hAnsi="Calibri"/>
          <w:color w:val="444444"/>
          <w:sz w:val="23"/>
          <w:szCs w:val="23"/>
        </w:rPr>
      </w:pPr>
      <w:r w:rsidRPr="00E44755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A19C4" w:rsidRPr="00C70D8A" w:rsidRDefault="009A19C4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  <w:r w:rsidRPr="00E44755">
        <w:rPr>
          <w:rFonts w:ascii="Arial" w:hAnsi="Arial" w:cs="Arial"/>
          <w:b/>
          <w:bCs/>
          <w:color w:val="000000"/>
          <w:sz w:val="22"/>
          <w:szCs w:val="22"/>
        </w:rPr>
        <w:t xml:space="preserve">De los </w:t>
      </w:r>
      <w:r w:rsidR="00E41C53" w:rsidRPr="00E44755">
        <w:rPr>
          <w:rFonts w:ascii="Arial" w:hAnsi="Arial" w:cs="Arial"/>
          <w:b/>
          <w:bCs/>
          <w:color w:val="000000"/>
          <w:sz w:val="22"/>
          <w:szCs w:val="22"/>
        </w:rPr>
        <w:t xml:space="preserve">documentos </w:t>
      </w:r>
      <w:r w:rsidRPr="00E44755">
        <w:rPr>
          <w:rFonts w:ascii="Arial" w:hAnsi="Arial" w:cs="Arial"/>
          <w:b/>
          <w:bCs/>
          <w:color w:val="000000"/>
          <w:sz w:val="22"/>
          <w:szCs w:val="22"/>
        </w:rPr>
        <w:t>que son necesarios </w:t>
      </w:r>
      <w:r w:rsidRPr="00E44755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E44755">
        <w:rPr>
          <w:rFonts w:ascii="Arial" w:hAnsi="Arial" w:cs="Arial"/>
          <w:b/>
          <w:bCs/>
          <w:color w:val="000000"/>
          <w:sz w:val="22"/>
          <w:szCs w:val="22"/>
        </w:rPr>
        <w:t>para integrar los dos expedientes que se tienen que armar</w:t>
      </w:r>
      <w:r w:rsidRPr="00E41C53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C70D8A">
        <w:rPr>
          <w:rFonts w:ascii="Arial" w:hAnsi="Arial" w:cs="Arial"/>
          <w:bCs/>
          <w:color w:val="000000"/>
          <w:sz w:val="22"/>
          <w:szCs w:val="22"/>
        </w:rPr>
        <w:t>Ya que u</w:t>
      </w:r>
      <w:r w:rsidR="00E44755">
        <w:rPr>
          <w:rFonts w:ascii="Arial" w:hAnsi="Arial" w:cs="Arial"/>
          <w:bCs/>
          <w:color w:val="000000"/>
          <w:sz w:val="22"/>
          <w:szCs w:val="22"/>
        </w:rPr>
        <w:t>n expediente deberá contener los</w:t>
      </w:r>
      <w:r w:rsidRPr="00E41C53">
        <w:rPr>
          <w:rFonts w:ascii="Arial" w:hAnsi="Arial" w:cs="Arial"/>
          <w:bCs/>
          <w:color w:val="000000"/>
          <w:sz w:val="22"/>
          <w:szCs w:val="22"/>
        </w:rPr>
        <w:t xml:space="preserve"> documentos originales pues se entrega en Morelia para participar en el proceso formal del ciclo escolar 2014 – 2015</w:t>
      </w:r>
      <w:r w:rsidR="00E41C53" w:rsidRPr="00E41C53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Pr="00E41C53">
        <w:rPr>
          <w:rFonts w:ascii="Arial" w:hAnsi="Arial" w:cs="Arial"/>
          <w:bCs/>
          <w:color w:val="000000"/>
          <w:sz w:val="22"/>
          <w:szCs w:val="22"/>
        </w:rPr>
        <w:t xml:space="preserve">y el otro  expediente en copias, mismo que se conserva  en la </w:t>
      </w:r>
      <w:r w:rsidR="00E44755">
        <w:rPr>
          <w:rFonts w:ascii="Arial" w:hAnsi="Arial" w:cs="Arial"/>
          <w:bCs/>
          <w:color w:val="000000"/>
          <w:sz w:val="22"/>
          <w:szCs w:val="22"/>
        </w:rPr>
        <w:t>institución</w:t>
      </w:r>
      <w:r w:rsidR="00E669DF">
        <w:rPr>
          <w:rFonts w:ascii="Arial" w:hAnsi="Arial" w:cs="Arial"/>
          <w:bCs/>
          <w:color w:val="000000"/>
          <w:sz w:val="22"/>
          <w:szCs w:val="22"/>
        </w:rPr>
        <w:t>, son los siguientes</w:t>
      </w:r>
      <w:r w:rsidR="00E4475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C70D8A" w:rsidRPr="00E669DF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ind w:left="1080"/>
        <w:jc w:val="both"/>
        <w:rPr>
          <w:rFonts w:ascii="Calibri" w:hAnsi="Calibri"/>
          <w:color w:val="444444"/>
          <w:sz w:val="23"/>
          <w:szCs w:val="23"/>
        </w:rPr>
      </w:pPr>
    </w:p>
    <w:p w:rsidR="00E44755" w:rsidRDefault="009A19C4" w:rsidP="00FF6DE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102E6">
        <w:rPr>
          <w:rFonts w:ascii="Arial" w:hAnsi="Arial" w:cs="Arial"/>
          <w:color w:val="000000"/>
          <w:sz w:val="22"/>
          <w:szCs w:val="22"/>
        </w:rPr>
        <w:t xml:space="preserve">Llenar a mano </w:t>
      </w:r>
      <w:r w:rsidR="00E41C53" w:rsidRPr="006102E6">
        <w:rPr>
          <w:rFonts w:ascii="Arial" w:hAnsi="Arial" w:cs="Arial"/>
          <w:color w:val="000000"/>
          <w:sz w:val="22"/>
          <w:szCs w:val="22"/>
        </w:rPr>
        <w:t xml:space="preserve">con </w:t>
      </w:r>
      <w:r w:rsidR="00880463" w:rsidRPr="006102E6">
        <w:rPr>
          <w:rFonts w:ascii="Arial" w:hAnsi="Arial" w:cs="Arial"/>
          <w:color w:val="000000"/>
          <w:sz w:val="22"/>
          <w:szCs w:val="22"/>
        </w:rPr>
        <w:t xml:space="preserve">tinta negra y </w:t>
      </w:r>
      <w:r w:rsidR="00E41C53" w:rsidRPr="006102E6">
        <w:rPr>
          <w:rFonts w:ascii="Arial" w:hAnsi="Arial" w:cs="Arial"/>
          <w:color w:val="000000"/>
          <w:sz w:val="22"/>
          <w:szCs w:val="22"/>
        </w:rPr>
        <w:t>letra de molde legible</w:t>
      </w:r>
      <w:r w:rsidR="00E41C53" w:rsidRPr="006102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1C53" w:rsidRPr="006102E6">
        <w:rPr>
          <w:rFonts w:ascii="Arial" w:hAnsi="Arial" w:cs="Arial"/>
          <w:b/>
          <w:i/>
          <w:color w:val="000000"/>
          <w:sz w:val="22"/>
          <w:szCs w:val="22"/>
          <w:highlight w:val="lightGray"/>
        </w:rPr>
        <w:t>la</w:t>
      </w:r>
      <w:r w:rsidRPr="006102E6">
        <w:rPr>
          <w:rFonts w:ascii="Arial" w:hAnsi="Arial" w:cs="Arial"/>
          <w:b/>
          <w:i/>
          <w:color w:val="000000"/>
          <w:sz w:val="22"/>
          <w:szCs w:val="22"/>
          <w:highlight w:val="lightGray"/>
        </w:rPr>
        <w:t xml:space="preserve"> solicitud</w:t>
      </w:r>
      <w:r w:rsidR="00E41C53" w:rsidRPr="006102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02E6">
        <w:rPr>
          <w:rFonts w:ascii="Arial" w:hAnsi="Arial" w:cs="Arial"/>
          <w:color w:val="000000"/>
          <w:sz w:val="22"/>
          <w:szCs w:val="22"/>
        </w:rPr>
        <w:t>de Beca de Manutención</w:t>
      </w:r>
      <w:r w:rsidR="00E41C53" w:rsidRPr="006102E6">
        <w:rPr>
          <w:rFonts w:ascii="Arial" w:hAnsi="Arial" w:cs="Arial"/>
          <w:color w:val="000000"/>
          <w:sz w:val="22"/>
          <w:szCs w:val="22"/>
        </w:rPr>
        <w:t xml:space="preserve"> en dos tantos</w:t>
      </w:r>
      <w:r w:rsidR="00E41C53">
        <w:rPr>
          <w:rFonts w:ascii="Arial" w:hAnsi="Arial" w:cs="Arial"/>
          <w:color w:val="000000"/>
          <w:sz w:val="22"/>
          <w:szCs w:val="22"/>
        </w:rPr>
        <w:t xml:space="preserve"> </w:t>
      </w:r>
      <w:r w:rsidR="00880463">
        <w:rPr>
          <w:rFonts w:ascii="Arial" w:hAnsi="Arial" w:cs="Arial"/>
          <w:color w:val="000000"/>
          <w:sz w:val="22"/>
          <w:szCs w:val="22"/>
        </w:rPr>
        <w:t xml:space="preserve">y pegarle </w:t>
      </w:r>
      <w:r w:rsidR="00E669DF">
        <w:rPr>
          <w:rFonts w:ascii="Arial" w:hAnsi="Arial" w:cs="Arial"/>
          <w:color w:val="000000"/>
          <w:sz w:val="22"/>
          <w:szCs w:val="22"/>
        </w:rPr>
        <w:t xml:space="preserve">a cada formato en el espacio indicado, </w:t>
      </w:r>
      <w:r w:rsidR="00880463">
        <w:rPr>
          <w:rFonts w:ascii="Arial" w:hAnsi="Arial" w:cs="Arial"/>
          <w:color w:val="000000"/>
          <w:sz w:val="22"/>
          <w:szCs w:val="22"/>
        </w:rPr>
        <w:t>una fotografía reciente</w:t>
      </w:r>
      <w:r w:rsidR="00E669DF">
        <w:rPr>
          <w:rFonts w:ascii="Arial" w:hAnsi="Arial" w:cs="Arial"/>
          <w:color w:val="000000"/>
          <w:sz w:val="22"/>
          <w:szCs w:val="22"/>
        </w:rPr>
        <w:t xml:space="preserve"> en tamaño infantil.</w:t>
      </w:r>
    </w:p>
    <w:p w:rsidR="00C70D8A" w:rsidRPr="00E44755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:rsidR="00E44755" w:rsidRDefault="00E44755" w:rsidP="00E44755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Entregar en original y copia </w:t>
      </w:r>
      <w:r w:rsidRPr="00E669DF">
        <w:rPr>
          <w:rFonts w:ascii="Arial" w:hAnsi="Arial" w:cs="Arial"/>
          <w:b/>
          <w:bCs/>
          <w:i/>
          <w:color w:val="000000"/>
          <w:sz w:val="22"/>
          <w:szCs w:val="22"/>
          <w:highlight w:val="lightGray"/>
        </w:rPr>
        <w:t>la constancia de inscripción con calificaciones</w:t>
      </w:r>
      <w:r w:rsidRPr="00E447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de los dos semestres previos</w:t>
      </w:r>
      <w:r w:rsidR="00880463">
        <w:rPr>
          <w:rFonts w:ascii="Arial" w:hAnsi="Arial" w:cs="Arial"/>
          <w:bCs/>
          <w:color w:val="000000"/>
          <w:sz w:val="22"/>
          <w:szCs w:val="22"/>
        </w:rPr>
        <w:t>, que incluya el promedio general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44755" w:rsidRDefault="00E44755" w:rsidP="00E44755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41C53">
        <w:rPr>
          <w:rFonts w:ascii="Arial" w:hAnsi="Arial" w:cs="Arial"/>
          <w:bCs/>
          <w:color w:val="000000"/>
          <w:sz w:val="22"/>
          <w:szCs w:val="22"/>
        </w:rPr>
        <w:t>Realizar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el registro en el portal del subes </w:t>
      </w:r>
      <w:hyperlink r:id="rId5" w:history="1">
        <w:r w:rsidRPr="00E44755">
          <w:rPr>
            <w:rStyle w:val="Hipervnculo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www.subes.sep.gob.mx</w:t>
        </w:r>
      </w:hyperlink>
      <w:r w:rsidRPr="00E44755">
        <w:rPr>
          <w:rFonts w:ascii="Arial" w:hAnsi="Arial" w:cs="Arial"/>
          <w:bCs/>
          <w:sz w:val="22"/>
          <w:szCs w:val="22"/>
        </w:rPr>
        <w:t xml:space="preserve"> </w:t>
      </w:r>
      <w:r w:rsidR="00E669DF">
        <w:rPr>
          <w:rFonts w:ascii="Arial" w:hAnsi="Arial" w:cs="Arial"/>
          <w:bCs/>
          <w:color w:val="000000"/>
          <w:sz w:val="22"/>
          <w:szCs w:val="22"/>
        </w:rPr>
        <w:t>e imprimir dos tantos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669DF">
        <w:rPr>
          <w:rFonts w:ascii="Arial" w:hAnsi="Arial" w:cs="Arial"/>
          <w:bCs/>
          <w:color w:val="000000"/>
          <w:sz w:val="22"/>
          <w:szCs w:val="22"/>
        </w:rPr>
        <w:t>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el </w:t>
      </w:r>
      <w:r w:rsidRPr="00E669DF">
        <w:rPr>
          <w:rFonts w:ascii="Arial" w:hAnsi="Arial" w:cs="Arial"/>
          <w:b/>
          <w:bCs/>
          <w:i/>
          <w:color w:val="000000"/>
          <w:sz w:val="22"/>
          <w:szCs w:val="22"/>
          <w:highlight w:val="lightGray"/>
        </w:rPr>
        <w:t>acuse del registro generado por el s</w:t>
      </w:r>
      <w:r w:rsidR="00E669DF" w:rsidRPr="00E669DF">
        <w:rPr>
          <w:rFonts w:ascii="Arial" w:hAnsi="Arial" w:cs="Arial"/>
          <w:b/>
          <w:bCs/>
          <w:i/>
          <w:color w:val="000000"/>
          <w:sz w:val="22"/>
          <w:szCs w:val="22"/>
          <w:highlight w:val="lightGray"/>
        </w:rPr>
        <w:t>ubes</w:t>
      </w:r>
      <w:r w:rsidR="00FF6DEA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880463">
        <w:rPr>
          <w:rFonts w:ascii="Arial" w:hAnsi="Arial" w:cs="Arial"/>
          <w:bCs/>
          <w:color w:val="000000"/>
          <w:sz w:val="22"/>
          <w:szCs w:val="22"/>
        </w:rPr>
        <w:t>para firmarlos y entregarlos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44755" w:rsidRDefault="00FF6DEA" w:rsidP="00FF6DE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Entregar </w:t>
      </w:r>
      <w:r w:rsidRPr="00E669DF">
        <w:rPr>
          <w:rFonts w:ascii="Arial" w:hAnsi="Arial" w:cs="Arial"/>
          <w:b/>
          <w:bCs/>
          <w:i/>
          <w:color w:val="000000"/>
          <w:sz w:val="22"/>
          <w:szCs w:val="22"/>
          <w:highlight w:val="lightGray"/>
        </w:rPr>
        <w:t>la constancia de ingresos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E669DF">
        <w:rPr>
          <w:rFonts w:ascii="Arial" w:hAnsi="Arial" w:cs="Arial"/>
          <w:bCs/>
          <w:color w:val="000000"/>
          <w:sz w:val="22"/>
          <w:szCs w:val="22"/>
        </w:rPr>
        <w:t>debiendo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mencionar </w:t>
      </w:r>
      <w:r w:rsidR="00E669DF">
        <w:rPr>
          <w:rFonts w:ascii="Arial" w:hAnsi="Arial" w:cs="Arial"/>
          <w:bCs/>
          <w:color w:val="000000"/>
          <w:sz w:val="22"/>
          <w:szCs w:val="22"/>
        </w:rPr>
        <w:t xml:space="preserve">nombre del trabajador, </w:t>
      </w:r>
      <w:r>
        <w:rPr>
          <w:rFonts w:ascii="Arial" w:hAnsi="Arial" w:cs="Arial"/>
          <w:bCs/>
          <w:color w:val="000000"/>
          <w:sz w:val="22"/>
          <w:szCs w:val="22"/>
        </w:rPr>
        <w:t>actividades, horario</w:t>
      </w:r>
      <w:r w:rsidR="00E669DF">
        <w:rPr>
          <w:rFonts w:ascii="Arial" w:hAnsi="Arial" w:cs="Arial"/>
          <w:bCs/>
          <w:color w:val="000000"/>
          <w:sz w:val="22"/>
          <w:szCs w:val="22"/>
        </w:rPr>
        <w:t xml:space="preserve">, sueldo mensual y </w:t>
      </w:r>
      <w:r>
        <w:rPr>
          <w:rFonts w:ascii="Arial" w:hAnsi="Arial" w:cs="Arial"/>
          <w:bCs/>
          <w:color w:val="000000"/>
          <w:sz w:val="22"/>
          <w:szCs w:val="22"/>
        </w:rPr>
        <w:t>el número de integrantes que dependen</w:t>
      </w:r>
      <w:r w:rsidR="00E669DF">
        <w:rPr>
          <w:rFonts w:ascii="Arial" w:hAnsi="Arial" w:cs="Arial"/>
          <w:bCs/>
          <w:color w:val="000000"/>
          <w:sz w:val="22"/>
          <w:szCs w:val="22"/>
        </w:rPr>
        <w:t xml:space="preserve"> de este ingreso.</w:t>
      </w:r>
      <w:r w:rsidR="006102E6">
        <w:rPr>
          <w:rFonts w:ascii="Arial" w:hAnsi="Arial" w:cs="Arial"/>
          <w:bCs/>
          <w:color w:val="000000"/>
          <w:sz w:val="22"/>
          <w:szCs w:val="22"/>
        </w:rPr>
        <w:t xml:space="preserve"> (IMPORTE igual o menor a 4 </w:t>
      </w:r>
      <w:proofErr w:type="spellStart"/>
      <w:r w:rsidR="006102E6">
        <w:rPr>
          <w:rFonts w:ascii="Arial" w:hAnsi="Arial" w:cs="Arial"/>
          <w:bCs/>
          <w:color w:val="000000"/>
          <w:sz w:val="22"/>
          <w:szCs w:val="22"/>
        </w:rPr>
        <w:t>smpc</w:t>
      </w:r>
      <w:proofErr w:type="spellEnd"/>
      <w:r w:rsidR="006102E6">
        <w:rPr>
          <w:rFonts w:ascii="Arial" w:hAnsi="Arial" w:cs="Arial"/>
          <w:bCs/>
          <w:color w:val="000000"/>
          <w:sz w:val="22"/>
          <w:szCs w:val="22"/>
        </w:rPr>
        <w:t xml:space="preserve"> $2,270.00)</w:t>
      </w:r>
    </w:p>
    <w:p w:rsid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02E6" w:rsidRPr="00C70D8A" w:rsidRDefault="006102E6" w:rsidP="00FF6DE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102E6">
        <w:rPr>
          <w:rFonts w:ascii="Arial" w:hAnsi="Arial" w:cs="Arial"/>
          <w:bCs/>
          <w:color w:val="000000"/>
          <w:sz w:val="22"/>
          <w:szCs w:val="22"/>
          <w:u w:val="single"/>
        </w:rPr>
        <w:t>Para las familias que reciben el apoyo Progresa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antes Oportunidades, deberán </w:t>
      </w:r>
      <w:r w:rsidRPr="006102E6">
        <w:rPr>
          <w:rFonts w:ascii="Arial" w:hAnsi="Arial" w:cs="Arial"/>
          <w:bCs/>
          <w:color w:val="000000"/>
          <w:sz w:val="22"/>
          <w:szCs w:val="22"/>
        </w:rPr>
        <w:t>entregar</w:t>
      </w:r>
      <w:r w:rsidRPr="006102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0D8A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el Formato F1 y los comprobantes de pago recientes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70D8A" w:rsidRPr="006102E6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02E6" w:rsidRDefault="006102E6" w:rsidP="00FF6DE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102E6">
        <w:rPr>
          <w:rFonts w:ascii="Arial" w:hAnsi="Arial" w:cs="Arial"/>
          <w:bCs/>
          <w:color w:val="000000"/>
          <w:sz w:val="22"/>
          <w:szCs w:val="22"/>
          <w:u w:val="single"/>
        </w:rPr>
        <w:t>Para las alumnas embarazadas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entregar </w:t>
      </w:r>
      <w:r w:rsidRPr="00C70D8A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Certificado médico</w:t>
      </w:r>
      <w:r w:rsidRPr="006102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reciente </w:t>
      </w:r>
      <w:r w:rsidRPr="006102E6">
        <w:rPr>
          <w:rFonts w:ascii="Arial" w:hAnsi="Arial" w:cs="Arial"/>
          <w:bCs/>
          <w:color w:val="000000"/>
          <w:sz w:val="22"/>
          <w:szCs w:val="22"/>
        </w:rPr>
        <w:t>expedido por un hospital de gobierno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que certifique el estado de gravidez</w:t>
      </w:r>
    </w:p>
    <w:p w:rsid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70D8A" w:rsidRDefault="006102E6" w:rsidP="00C70D8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Para los estudiantes que ya sean padres</w:t>
      </w:r>
      <w:r w:rsidRPr="00C70D8A">
        <w:rPr>
          <w:rFonts w:ascii="Arial" w:hAnsi="Arial" w:cs="Arial"/>
          <w:bCs/>
          <w:color w:val="000000"/>
          <w:sz w:val="22"/>
          <w:szCs w:val="22"/>
        </w:rPr>
        <w:t>: entregar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70D8A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copia del acta de nacimiento de sus hijos</w:t>
      </w:r>
      <w:r w:rsidR="00C70D8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70D8A" w:rsidRP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02E6" w:rsidRDefault="006102E6" w:rsidP="00FF6DE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Entregar </w:t>
      </w:r>
      <w:r w:rsidRPr="00C70D8A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dos</w:t>
      </w:r>
      <w:r w:rsidRPr="00C70D8A">
        <w:rPr>
          <w:rFonts w:ascii="Arial" w:hAnsi="Arial" w:cs="Arial"/>
          <w:bCs/>
          <w:color w:val="000000"/>
          <w:sz w:val="22"/>
          <w:szCs w:val="22"/>
          <w:highlight w:val="lightGray"/>
        </w:rPr>
        <w:t xml:space="preserve"> </w:t>
      </w:r>
      <w:r w:rsidRPr="00C70D8A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copias del recibo de luz</w:t>
      </w:r>
      <w:r>
        <w:rPr>
          <w:rFonts w:ascii="Arial" w:hAnsi="Arial" w:cs="Arial"/>
          <w:bCs/>
          <w:color w:val="000000"/>
          <w:sz w:val="22"/>
          <w:szCs w:val="22"/>
        </w:rPr>
        <w:t>, como comprobante de domicilio</w:t>
      </w:r>
      <w:r w:rsidR="00C70D8A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102E6" w:rsidRDefault="006102E6" w:rsidP="00FF6DE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Para los estudia</w:t>
      </w:r>
      <w:r w:rsidR="00C70D8A">
        <w:rPr>
          <w:rFonts w:ascii="Arial" w:hAnsi="Arial" w:cs="Arial"/>
          <w:bCs/>
          <w:color w:val="000000"/>
          <w:sz w:val="22"/>
          <w:szCs w:val="22"/>
        </w:rPr>
        <w:t>ntes con alguna discapacidad.</w:t>
      </w:r>
      <w:r w:rsidRPr="00C70D8A">
        <w:rPr>
          <w:rFonts w:ascii="Arial" w:hAnsi="Arial" w:cs="Arial"/>
          <w:bCs/>
          <w:color w:val="000000"/>
          <w:sz w:val="22"/>
          <w:szCs w:val="22"/>
        </w:rPr>
        <w:t xml:space="preserve"> Entregar</w:t>
      </w:r>
      <w:r w:rsidRPr="006102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0D8A" w:rsidRPr="00C70D8A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C</w:t>
      </w:r>
      <w:r w:rsidRPr="00C70D8A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onstancia de discapacidad</w:t>
      </w:r>
      <w:r>
        <w:rPr>
          <w:rFonts w:ascii="Arial" w:hAnsi="Arial" w:cs="Arial"/>
          <w:bCs/>
          <w:color w:val="000000"/>
          <w:sz w:val="22"/>
          <w:szCs w:val="22"/>
        </w:rPr>
        <w:t>, emitida por una instancia certificada.</w:t>
      </w:r>
    </w:p>
    <w:p w:rsidR="00C70D8A" w:rsidRDefault="00C70D8A" w:rsidP="00C70D8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44388" w:rsidRPr="00C70D8A" w:rsidRDefault="00C70D8A" w:rsidP="00C70D8A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D8A">
        <w:rPr>
          <w:rFonts w:ascii="Arial" w:hAnsi="Arial" w:cs="Arial"/>
          <w:bCs/>
          <w:color w:val="000000"/>
          <w:sz w:val="22"/>
          <w:szCs w:val="22"/>
          <w:u w:val="single"/>
        </w:rPr>
        <w:t>Para estudiantes de 1er. Año además deberán entregar</w:t>
      </w:r>
      <w:r w:rsidRPr="00C70D8A">
        <w:rPr>
          <w:rFonts w:ascii="Arial" w:hAnsi="Arial" w:cs="Arial"/>
          <w:b/>
          <w:bCs/>
          <w:color w:val="000000"/>
          <w:sz w:val="22"/>
          <w:szCs w:val="22"/>
        </w:rPr>
        <w:t xml:space="preserve"> 2 copias del certificado de bachillerato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sectPr w:rsidR="00144388" w:rsidRPr="00C70D8A" w:rsidSect="00C70D8A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BFA"/>
    <w:multiLevelType w:val="hybridMultilevel"/>
    <w:tmpl w:val="4350B9A4"/>
    <w:lvl w:ilvl="0" w:tplc="566828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5DE2"/>
    <w:multiLevelType w:val="hybridMultilevel"/>
    <w:tmpl w:val="D62CDDBE"/>
    <w:lvl w:ilvl="0" w:tplc="5852A0D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93ECA"/>
    <w:multiLevelType w:val="hybridMultilevel"/>
    <w:tmpl w:val="091014F4"/>
    <w:lvl w:ilvl="0" w:tplc="570A8D7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C4"/>
    <w:rsid w:val="00144388"/>
    <w:rsid w:val="002410C0"/>
    <w:rsid w:val="006102E6"/>
    <w:rsid w:val="00674A01"/>
    <w:rsid w:val="00880463"/>
    <w:rsid w:val="00893872"/>
    <w:rsid w:val="009A19C4"/>
    <w:rsid w:val="00C70D8A"/>
    <w:rsid w:val="00E41C53"/>
    <w:rsid w:val="00E44755"/>
    <w:rsid w:val="00E669D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BB167-A000-4522-BA22-EB2D344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A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A19C4"/>
  </w:style>
  <w:style w:type="character" w:styleId="Hipervnculo">
    <w:name w:val="Hyperlink"/>
    <w:basedOn w:val="Fuentedeprrafopredeter"/>
    <w:uiPriority w:val="99"/>
    <w:unhideWhenUsed/>
    <w:rsid w:val="00E41C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bes.sep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UMSNH</cp:lastModifiedBy>
  <cp:revision>2</cp:revision>
  <dcterms:created xsi:type="dcterms:W3CDTF">2014-10-02T15:27:00Z</dcterms:created>
  <dcterms:modified xsi:type="dcterms:W3CDTF">2014-10-02T15:27:00Z</dcterms:modified>
</cp:coreProperties>
</file>